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75" w:rsidRDefault="002C382C">
      <w:r>
        <w:rPr>
          <w:rFonts w:ascii="Tahoma" w:hAnsi="Tahoma" w:cs="Tahoma"/>
          <w:color w:val="000000"/>
          <w:sz w:val="20"/>
          <w:szCs w:val="20"/>
          <w:lang w:eastAsia="pl-PL" w:bidi="pl-PL"/>
        </w:rPr>
        <w:t>ID postępowania</w:t>
      </w:r>
      <w:r w:rsidR="004270BD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</w:t>
      </w:r>
      <w:r w:rsidR="004270BD">
        <w:rPr>
          <w:rFonts w:ascii="Segoe UI" w:hAnsi="Segoe UI" w:cs="Segoe UI"/>
          <w:color w:val="111111"/>
          <w:shd w:val="clear" w:color="auto" w:fill="FFFFFF"/>
        </w:rPr>
        <w:t>72f7b978-75f1-4bfd-a002-1384f00a67ea</w:t>
      </w:r>
      <w:bookmarkStart w:id="0" w:name="_GoBack"/>
      <w:bookmarkEnd w:id="0"/>
    </w:p>
    <w:sectPr w:rsidR="00266775" w:rsidSect="002C382C">
      <w:headerReference w:type="default" r:id="rId6"/>
      <w:pgSz w:w="11906" w:h="16838"/>
      <w:pgMar w:top="1701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2C" w:rsidRDefault="002C382C" w:rsidP="002C382C">
      <w:pPr>
        <w:spacing w:after="0" w:line="240" w:lineRule="auto"/>
      </w:pPr>
      <w:r>
        <w:separator/>
      </w:r>
    </w:p>
  </w:endnote>
  <w:endnote w:type="continuationSeparator" w:id="0">
    <w:p w:rsidR="002C382C" w:rsidRDefault="002C382C" w:rsidP="002C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2C" w:rsidRDefault="002C382C" w:rsidP="002C382C">
      <w:pPr>
        <w:spacing w:after="0" w:line="240" w:lineRule="auto"/>
      </w:pPr>
      <w:r>
        <w:separator/>
      </w:r>
    </w:p>
  </w:footnote>
  <w:footnote w:type="continuationSeparator" w:id="0">
    <w:p w:rsidR="002C382C" w:rsidRDefault="002C382C" w:rsidP="002C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2C" w:rsidRPr="002C382C" w:rsidRDefault="002C382C" w:rsidP="002C382C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b/>
        <w:sz w:val="16"/>
        <w:szCs w:val="16"/>
        <w:lang w:eastAsia="pl-PL"/>
      </w:rPr>
    </w:pPr>
    <w:r w:rsidRPr="002C382C">
      <w:rPr>
        <w:rFonts w:ascii="Tahoma" w:hAnsi="Tahoma" w:cs="Tahoma"/>
        <w:b/>
        <w:sz w:val="16"/>
        <w:szCs w:val="16"/>
        <w:lang w:eastAsia="pl-PL"/>
      </w:rPr>
      <w:t>26/4/2021</w:t>
    </w:r>
  </w:p>
  <w:p w:rsidR="002C382C" w:rsidRPr="002C382C" w:rsidRDefault="002C382C" w:rsidP="002C382C">
    <w:pPr>
      <w:spacing w:after="0" w:line="240" w:lineRule="auto"/>
      <w:jc w:val="both"/>
      <w:rPr>
        <w:rFonts w:ascii="Times New Roman" w:hAnsi="Times New Roman"/>
        <w:sz w:val="28"/>
        <w:szCs w:val="24"/>
        <w:lang w:eastAsia="pl-PL"/>
      </w:rPr>
    </w:pPr>
    <w:r w:rsidRPr="002C382C">
      <w:rPr>
        <w:rFonts w:ascii="Tahoma" w:hAnsi="Tahoma" w:cs="Tahoma"/>
        <w:sz w:val="16"/>
        <w:szCs w:val="24"/>
        <w:lang w:eastAsia="pl-PL"/>
      </w:rPr>
      <w:t>„</w:t>
    </w:r>
    <w:r w:rsidRPr="002C382C">
      <w:rPr>
        <w:rFonts w:ascii="Tahoma" w:hAnsi="Tahoma" w:cs="Tahoma"/>
        <w:sz w:val="16"/>
        <w:szCs w:val="20"/>
        <w:lang w:eastAsia="pl-PL"/>
      </w:rPr>
      <w:t>Remont wnętrza holu, korytarza i klatek schodowych II piętra I Liceum Ogólnokształcącego im. Adama Mickiewicza w Białymstoku”</w:t>
    </w:r>
    <w:r w:rsidRPr="002C382C">
      <w:rPr>
        <w:rFonts w:ascii="Times New Roman" w:hAnsi="Times New Roman"/>
        <w:noProof/>
        <w:sz w:val="2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32CD3" wp14:editId="461B8679">
              <wp:simplePos x="0" y="0"/>
              <wp:positionH relativeFrom="column">
                <wp:posOffset>-15758</wp:posOffset>
              </wp:positionH>
              <wp:positionV relativeFrom="page">
                <wp:posOffset>710023</wp:posOffset>
              </wp:positionV>
              <wp:extent cx="5994000" cy="0"/>
              <wp:effectExtent l="0" t="0" r="2603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FC715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5pt,55.9pt" to="470.7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/1Iw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" strokeweight=".5pt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1A"/>
    <w:rsid w:val="000D32A9"/>
    <w:rsid w:val="001B14C1"/>
    <w:rsid w:val="001F1C1A"/>
    <w:rsid w:val="00266D6E"/>
    <w:rsid w:val="0027597B"/>
    <w:rsid w:val="002C382C"/>
    <w:rsid w:val="004270BD"/>
    <w:rsid w:val="004664D0"/>
    <w:rsid w:val="006239CE"/>
    <w:rsid w:val="00AC4DF7"/>
    <w:rsid w:val="00B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EF7AEF-EB52-4594-9F18-216DED6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82C"/>
  </w:style>
  <w:style w:type="paragraph" w:styleId="Stopka">
    <w:name w:val="footer"/>
    <w:basedOn w:val="Normalny"/>
    <w:link w:val="StopkaZnak"/>
    <w:uiPriority w:val="99"/>
    <w:unhideWhenUsed/>
    <w:rsid w:val="002C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Kalinowski</dc:creator>
  <cp:keywords/>
  <dc:description/>
  <cp:lastModifiedBy>Magdalena Zawadzka</cp:lastModifiedBy>
  <cp:revision>3</cp:revision>
  <dcterms:created xsi:type="dcterms:W3CDTF">2021-05-17T10:51:00Z</dcterms:created>
  <dcterms:modified xsi:type="dcterms:W3CDTF">2021-05-27T11:29:00Z</dcterms:modified>
</cp:coreProperties>
</file>